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E" w:rsidRPr="001F316A" w:rsidRDefault="008804BE" w:rsidP="008804BE">
      <w:pPr>
        <w:spacing w:line="360" w:lineRule="auto"/>
        <w:jc w:val="center"/>
        <w:rPr>
          <w:b/>
          <w:sz w:val="28"/>
          <w:szCs w:val="28"/>
        </w:rPr>
      </w:pPr>
      <w:r w:rsidRPr="001F316A">
        <w:rPr>
          <w:b/>
          <w:sz w:val="28"/>
          <w:szCs w:val="28"/>
        </w:rPr>
        <w:t xml:space="preserve">Анализ </w:t>
      </w:r>
    </w:p>
    <w:p w:rsidR="008804BE" w:rsidRDefault="008804BE" w:rsidP="008804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лет</w:t>
      </w:r>
      <w:r w:rsidRPr="001F316A">
        <w:rPr>
          <w:b/>
          <w:sz w:val="28"/>
          <w:szCs w:val="28"/>
        </w:rPr>
        <w:t xml:space="preserve">ней </w:t>
      </w:r>
      <w:proofErr w:type="spellStart"/>
      <w:r>
        <w:rPr>
          <w:b/>
          <w:sz w:val="28"/>
          <w:szCs w:val="28"/>
        </w:rPr>
        <w:t>зачетно-экзаменационной</w:t>
      </w:r>
      <w:proofErr w:type="spellEnd"/>
      <w:r>
        <w:rPr>
          <w:b/>
          <w:sz w:val="28"/>
          <w:szCs w:val="28"/>
        </w:rPr>
        <w:t xml:space="preserve"> </w:t>
      </w:r>
      <w:r w:rsidRPr="001F316A">
        <w:rPr>
          <w:b/>
          <w:sz w:val="28"/>
          <w:szCs w:val="28"/>
        </w:rPr>
        <w:t xml:space="preserve">сессии </w:t>
      </w:r>
      <w:r>
        <w:rPr>
          <w:b/>
          <w:sz w:val="28"/>
          <w:szCs w:val="28"/>
        </w:rPr>
        <w:t>на факультете педагогики, психологии и социальных наук 2018</w:t>
      </w:r>
      <w:r w:rsidRPr="001F316A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1F316A">
        <w:rPr>
          <w:b/>
          <w:sz w:val="28"/>
          <w:szCs w:val="28"/>
        </w:rPr>
        <w:t xml:space="preserve"> </w:t>
      </w:r>
      <w:proofErr w:type="spellStart"/>
      <w:r w:rsidRPr="001F316A">
        <w:rPr>
          <w:b/>
          <w:sz w:val="28"/>
          <w:szCs w:val="28"/>
        </w:rPr>
        <w:t>уч.г</w:t>
      </w:r>
      <w:proofErr w:type="spellEnd"/>
      <w:r w:rsidRPr="001F316A">
        <w:rPr>
          <w:b/>
          <w:sz w:val="28"/>
          <w:szCs w:val="28"/>
        </w:rPr>
        <w:t>.</w:t>
      </w:r>
    </w:p>
    <w:p w:rsidR="008804BE" w:rsidRDefault="008804BE" w:rsidP="008804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8804BE" w:rsidRPr="0014067C" w:rsidRDefault="008804BE" w:rsidP="008804B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067C">
        <w:rPr>
          <w:sz w:val="28"/>
          <w:szCs w:val="28"/>
        </w:rPr>
        <w:t>Всего обучающихся по заочной форме обучения</w:t>
      </w:r>
      <w:r>
        <w:rPr>
          <w:sz w:val="28"/>
          <w:szCs w:val="28"/>
        </w:rPr>
        <w:t xml:space="preserve"> на  19.06.19  - 980 человек.</w:t>
      </w:r>
    </w:p>
    <w:p w:rsidR="008804BE" w:rsidRPr="0014067C" w:rsidRDefault="008804BE" w:rsidP="008804BE">
      <w:pPr>
        <w:spacing w:line="360" w:lineRule="auto"/>
        <w:ind w:firstLine="425"/>
        <w:jc w:val="both"/>
        <w:rPr>
          <w:color w:val="FF0000"/>
          <w:sz w:val="28"/>
          <w:szCs w:val="28"/>
        </w:rPr>
      </w:pPr>
      <w:r w:rsidRPr="001F316A">
        <w:rPr>
          <w:sz w:val="28"/>
          <w:szCs w:val="28"/>
        </w:rPr>
        <w:t>Сессия закончена со следующими результатами</w:t>
      </w:r>
      <w:r>
        <w:rPr>
          <w:sz w:val="28"/>
          <w:szCs w:val="28"/>
        </w:rPr>
        <w:t>: абсолютная успеваемость</w:t>
      </w:r>
      <w:r w:rsidR="00CE07DB">
        <w:rPr>
          <w:sz w:val="28"/>
          <w:szCs w:val="28"/>
        </w:rPr>
        <w:t xml:space="preserve"> – 88,7%, качество знаний – 54,7</w:t>
      </w:r>
      <w:r w:rsidRPr="001F316A">
        <w:rPr>
          <w:sz w:val="28"/>
          <w:szCs w:val="28"/>
        </w:rPr>
        <w:t>%</w:t>
      </w:r>
      <w:r>
        <w:rPr>
          <w:sz w:val="28"/>
          <w:szCs w:val="28"/>
        </w:rPr>
        <w:t>, количество студентов, имеющих а</w:t>
      </w:r>
      <w:r w:rsidR="00CE07DB">
        <w:rPr>
          <w:sz w:val="28"/>
          <w:szCs w:val="28"/>
        </w:rPr>
        <w:t>кадемические задолженности -11,3</w:t>
      </w:r>
      <w:r>
        <w:rPr>
          <w:sz w:val="28"/>
          <w:szCs w:val="28"/>
        </w:rPr>
        <w:t xml:space="preserve">%, </w:t>
      </w:r>
      <w:r w:rsidR="00CE0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задолженностей - 239. </w:t>
      </w:r>
    </w:p>
    <w:p w:rsidR="008804BE" w:rsidRPr="001F316A" w:rsidRDefault="008804BE" w:rsidP="008804BE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успеваемости студентов разных курсов, представлен  в таблице 1 и на рис.1.</w:t>
      </w:r>
    </w:p>
    <w:p w:rsidR="008804BE" w:rsidRPr="00490E52" w:rsidRDefault="008804BE" w:rsidP="008804BE">
      <w:pPr>
        <w:jc w:val="right"/>
        <w:rPr>
          <w:sz w:val="28"/>
          <w:szCs w:val="28"/>
        </w:rPr>
      </w:pPr>
      <w:r w:rsidRPr="00490E52">
        <w:rPr>
          <w:sz w:val="28"/>
          <w:szCs w:val="28"/>
        </w:rPr>
        <w:t>Таблица 1</w:t>
      </w:r>
    </w:p>
    <w:p w:rsidR="008804BE" w:rsidRDefault="008804BE" w:rsidP="008804BE">
      <w:pPr>
        <w:ind w:left="360"/>
        <w:jc w:val="center"/>
        <w:rPr>
          <w:b/>
          <w:i/>
          <w:sz w:val="28"/>
          <w:szCs w:val="28"/>
        </w:rPr>
      </w:pPr>
      <w:r w:rsidRPr="005829C5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 xml:space="preserve">летней </w:t>
      </w:r>
      <w:proofErr w:type="spellStart"/>
      <w:r w:rsidRPr="005829C5">
        <w:rPr>
          <w:b/>
          <w:i/>
          <w:sz w:val="28"/>
          <w:szCs w:val="28"/>
        </w:rPr>
        <w:t>зачетно-экзаменационной</w:t>
      </w:r>
      <w:proofErr w:type="spellEnd"/>
      <w:r w:rsidRPr="005829C5">
        <w:rPr>
          <w:b/>
          <w:i/>
          <w:sz w:val="28"/>
          <w:szCs w:val="28"/>
        </w:rPr>
        <w:t xml:space="preserve"> сессии </w:t>
      </w:r>
      <w:r>
        <w:rPr>
          <w:b/>
          <w:i/>
          <w:sz w:val="28"/>
          <w:szCs w:val="28"/>
        </w:rPr>
        <w:t>2018</w:t>
      </w:r>
      <w:r w:rsidRPr="005829C5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9 учебного года по курсам(%)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8804BE" w:rsidRDefault="008804BE" w:rsidP="00D62B62">
            <w:pPr>
              <w:jc w:val="center"/>
            </w:pPr>
            <w:r>
              <w:t xml:space="preserve">Абсолютная успеваемость </w:t>
            </w:r>
          </w:p>
        </w:tc>
        <w:tc>
          <w:tcPr>
            <w:tcW w:w="3071" w:type="dxa"/>
          </w:tcPr>
          <w:p w:rsidR="008804BE" w:rsidRDefault="008804BE" w:rsidP="00D62B62">
            <w:pPr>
              <w:jc w:val="center"/>
            </w:pPr>
            <w:r>
              <w:t xml:space="preserve">Качество знаний </w:t>
            </w:r>
          </w:p>
        </w:tc>
      </w:tr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3070" w:type="dxa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81,8</w:t>
            </w:r>
          </w:p>
        </w:tc>
        <w:tc>
          <w:tcPr>
            <w:tcW w:w="3071" w:type="dxa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38,5</w:t>
            </w:r>
          </w:p>
        </w:tc>
      </w:tr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3070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83,8</w:t>
            </w:r>
          </w:p>
        </w:tc>
        <w:tc>
          <w:tcPr>
            <w:tcW w:w="3071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54,3</w:t>
            </w:r>
          </w:p>
        </w:tc>
      </w:tr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3070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3071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39,9</w:t>
            </w:r>
          </w:p>
        </w:tc>
      </w:tr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3070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94,3</w:t>
            </w:r>
          </w:p>
        </w:tc>
        <w:tc>
          <w:tcPr>
            <w:tcW w:w="3071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59,9</w:t>
            </w:r>
          </w:p>
        </w:tc>
      </w:tr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3070" w:type="dxa"/>
          </w:tcPr>
          <w:p w:rsidR="008804BE" w:rsidRPr="009F7057" w:rsidRDefault="00EB4E2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EB4E2C">
              <w:rPr>
                <w:b/>
                <w:i/>
                <w:color w:val="000000"/>
                <w:sz w:val="28"/>
                <w:szCs w:val="28"/>
              </w:rPr>
              <w:t>6,8</w:t>
            </w:r>
          </w:p>
        </w:tc>
      </w:tr>
      <w:tr w:rsidR="008804BE" w:rsidTr="00D62B62">
        <w:tc>
          <w:tcPr>
            <w:tcW w:w="3070" w:type="dxa"/>
            <w:shd w:val="clear" w:color="auto" w:fill="D9D9D9" w:themeFill="background1" w:themeFillShade="D9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804BE" w:rsidRPr="009F7057" w:rsidRDefault="008804BE" w:rsidP="008804BE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76</w:t>
            </w:r>
            <w:r w:rsidRPr="009F7057">
              <w:rPr>
                <w:b/>
                <w:i/>
                <w:color w:val="000000"/>
                <w:sz w:val="28"/>
                <w:szCs w:val="28"/>
              </w:rPr>
              <w:t>,</w:t>
            </w:r>
            <w:r>
              <w:rPr>
                <w:b/>
                <w:i/>
                <w:color w:val="000000"/>
                <w:sz w:val="28"/>
                <w:szCs w:val="28"/>
              </w:rPr>
              <w:t>8</w:t>
            </w:r>
          </w:p>
        </w:tc>
      </w:tr>
      <w:tr w:rsidR="008804BE" w:rsidTr="00D62B62">
        <w:tc>
          <w:tcPr>
            <w:tcW w:w="3070" w:type="dxa"/>
            <w:shd w:val="clear" w:color="auto" w:fill="D9D9D9" w:themeFill="background1" w:themeFillShade="D9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8804BE" w:rsidRPr="009F7057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</w:t>
            </w: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</w:tbl>
    <w:p w:rsidR="008804BE" w:rsidRPr="00490E52" w:rsidRDefault="008804BE" w:rsidP="008804BE">
      <w:pPr>
        <w:pStyle w:val="a3"/>
        <w:tabs>
          <w:tab w:val="left" w:pos="2055"/>
        </w:tabs>
        <w:jc w:val="right"/>
      </w:pPr>
      <w:r>
        <w:tab/>
      </w:r>
    </w:p>
    <w:p w:rsidR="008804BE" w:rsidRPr="005B254A" w:rsidRDefault="008804BE" w:rsidP="008804BE">
      <w:pPr>
        <w:spacing w:line="360" w:lineRule="auto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отметить, что на  всех курсах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показатели абсолютной успеваемости составляют более 80%, то есть большинство студентов успешно </w:t>
      </w:r>
      <w:r w:rsidR="00EB4E2C">
        <w:rPr>
          <w:sz w:val="28"/>
          <w:szCs w:val="28"/>
        </w:rPr>
        <w:t>сдали экзамены и зачеты. Немного ниже</w:t>
      </w:r>
      <w:r>
        <w:rPr>
          <w:sz w:val="28"/>
          <w:szCs w:val="28"/>
        </w:rPr>
        <w:t xml:space="preserve"> показатели</w:t>
      </w:r>
      <w:r w:rsidR="00EB4E2C">
        <w:rPr>
          <w:sz w:val="28"/>
          <w:szCs w:val="28"/>
        </w:rPr>
        <w:t xml:space="preserve"> успеваемости у студентов первого курса (81,8</w:t>
      </w:r>
      <w:r>
        <w:rPr>
          <w:sz w:val="28"/>
          <w:szCs w:val="28"/>
        </w:rPr>
        <w:t xml:space="preserve">%), что </w:t>
      </w:r>
      <w:r w:rsidR="00EB4E2C">
        <w:rPr>
          <w:sz w:val="28"/>
          <w:szCs w:val="28"/>
        </w:rPr>
        <w:t>можно объяснить адаптацией, на 2 и 3</w:t>
      </w:r>
      <w:r>
        <w:rPr>
          <w:sz w:val="28"/>
          <w:szCs w:val="28"/>
        </w:rPr>
        <w:t xml:space="preserve"> курсах показатель успеваемости ст</w:t>
      </w:r>
      <w:r w:rsidR="00EB4E2C">
        <w:rPr>
          <w:sz w:val="28"/>
          <w:szCs w:val="28"/>
        </w:rPr>
        <w:t>абилен и составляет чуть более 8</w:t>
      </w:r>
      <w:r>
        <w:rPr>
          <w:sz w:val="28"/>
          <w:szCs w:val="28"/>
        </w:rPr>
        <w:t>0%. Студенты выпускного пятого курса завершили сессию с успеваемостью</w:t>
      </w:r>
      <w:r w:rsidR="00EB4E2C">
        <w:rPr>
          <w:sz w:val="28"/>
          <w:szCs w:val="28"/>
        </w:rPr>
        <w:t xml:space="preserve"> - 100</w:t>
      </w:r>
      <w:r>
        <w:rPr>
          <w:sz w:val="28"/>
          <w:szCs w:val="28"/>
        </w:rPr>
        <w:t>%. Качество знаний в целом</w:t>
      </w:r>
      <w:r w:rsidR="00EB4E2C">
        <w:rPr>
          <w:sz w:val="28"/>
          <w:szCs w:val="28"/>
        </w:rPr>
        <w:t xml:space="preserve"> составило 54,7</w:t>
      </w:r>
      <w:r>
        <w:rPr>
          <w:sz w:val="28"/>
          <w:szCs w:val="28"/>
        </w:rPr>
        <w:t>%</w:t>
      </w:r>
      <w:r w:rsidR="00EB4E2C">
        <w:rPr>
          <w:sz w:val="28"/>
          <w:szCs w:val="28"/>
        </w:rPr>
        <w:t xml:space="preserve">, что на 1,3% ниже, чем в летнюю </w:t>
      </w:r>
      <w:proofErr w:type="spellStart"/>
      <w:r w:rsidR="00EB4E2C">
        <w:rPr>
          <w:sz w:val="28"/>
          <w:szCs w:val="28"/>
        </w:rPr>
        <w:t>сесси</w:t>
      </w:r>
      <w:proofErr w:type="spellEnd"/>
      <w:r w:rsidR="00EB4E2C">
        <w:rPr>
          <w:sz w:val="28"/>
          <w:szCs w:val="28"/>
        </w:rPr>
        <w:t>. прошлого учебного года.</w:t>
      </w:r>
      <w:r>
        <w:rPr>
          <w:sz w:val="28"/>
          <w:szCs w:val="28"/>
        </w:rPr>
        <w:t xml:space="preserve"> Наименьший </w:t>
      </w:r>
      <w:r w:rsidR="00EB4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показатель</w:t>
      </w:r>
      <w:r w:rsidR="00EB4E2C">
        <w:rPr>
          <w:sz w:val="28"/>
          <w:szCs w:val="28"/>
        </w:rPr>
        <w:t xml:space="preserve"> качества знаний </w:t>
      </w:r>
      <w:r>
        <w:rPr>
          <w:sz w:val="28"/>
          <w:szCs w:val="28"/>
        </w:rPr>
        <w:t xml:space="preserve"> у студентов 1 </w:t>
      </w:r>
      <w:r w:rsidR="00EB4E2C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курсов - таковых менее </w:t>
      </w:r>
      <w:r w:rsidR="00EB4E2C">
        <w:rPr>
          <w:sz w:val="28"/>
          <w:szCs w:val="28"/>
        </w:rPr>
        <w:lastRenderedPageBreak/>
        <w:t>половины (38,5</w:t>
      </w:r>
      <w:r>
        <w:rPr>
          <w:sz w:val="28"/>
          <w:szCs w:val="28"/>
        </w:rPr>
        <w:t>%</w:t>
      </w:r>
      <w:r w:rsidR="00EB4E2C">
        <w:rPr>
          <w:sz w:val="28"/>
          <w:szCs w:val="28"/>
        </w:rPr>
        <w:t xml:space="preserve"> и 39,9% </w:t>
      </w:r>
      <w:proofErr w:type="spellStart"/>
      <w:r w:rsidR="00EB4E2C">
        <w:rPr>
          <w:sz w:val="28"/>
          <w:szCs w:val="28"/>
        </w:rPr>
        <w:t>соответсвенно</w:t>
      </w:r>
      <w:proofErr w:type="spellEnd"/>
      <w:r w:rsidR="00EB4E2C">
        <w:rPr>
          <w:sz w:val="28"/>
          <w:szCs w:val="28"/>
        </w:rPr>
        <w:t>), на  2</w:t>
      </w:r>
      <w:r>
        <w:rPr>
          <w:sz w:val="28"/>
          <w:szCs w:val="28"/>
        </w:rPr>
        <w:t xml:space="preserve"> курсе примерно </w:t>
      </w:r>
      <w:proofErr w:type="spellStart"/>
      <w:r>
        <w:rPr>
          <w:sz w:val="28"/>
          <w:szCs w:val="28"/>
        </w:rPr>
        <w:t>соотвествует</w:t>
      </w:r>
      <w:proofErr w:type="spellEnd"/>
      <w:r>
        <w:rPr>
          <w:sz w:val="28"/>
          <w:szCs w:val="28"/>
        </w:rPr>
        <w:t xml:space="preserve"> </w:t>
      </w:r>
      <w:r w:rsidR="00EB4E2C">
        <w:rPr>
          <w:sz w:val="28"/>
          <w:szCs w:val="28"/>
        </w:rPr>
        <w:t>факультетскому показателю - 54,3</w:t>
      </w:r>
      <w:r>
        <w:rPr>
          <w:sz w:val="28"/>
          <w:szCs w:val="28"/>
        </w:rPr>
        <w:t>%,  на 4 курсе почти 2/3 студентов закончили сессию с оценками "хорошо" и "отлично</w:t>
      </w:r>
      <w:r w:rsidR="00EB4E2C">
        <w:rPr>
          <w:sz w:val="28"/>
          <w:szCs w:val="28"/>
        </w:rPr>
        <w:t xml:space="preserve"> (59,9</w:t>
      </w:r>
      <w:r>
        <w:rPr>
          <w:sz w:val="28"/>
          <w:szCs w:val="28"/>
        </w:rPr>
        <w:t xml:space="preserve">%). Выпускные курсы традиционно показывают </w:t>
      </w:r>
      <w:r w:rsidR="00EB4E2C">
        <w:rPr>
          <w:sz w:val="28"/>
          <w:szCs w:val="28"/>
        </w:rPr>
        <w:t>более высокие результаты: в 2018</w:t>
      </w:r>
      <w:r>
        <w:rPr>
          <w:sz w:val="28"/>
          <w:szCs w:val="28"/>
        </w:rPr>
        <w:t>-201</w:t>
      </w:r>
      <w:r w:rsidR="00EB4E2C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 качество з</w:t>
      </w:r>
      <w:r w:rsidR="00EB4E2C">
        <w:rPr>
          <w:sz w:val="28"/>
          <w:szCs w:val="28"/>
        </w:rPr>
        <w:t>наний выпускников составило 76,8%, что на 6,2% выше прошлогодних.</w:t>
      </w:r>
      <w:r>
        <w:rPr>
          <w:sz w:val="28"/>
          <w:szCs w:val="28"/>
        </w:rPr>
        <w:t xml:space="preserve"> Результаты летней экзаменационной сессии магистрантов выше, чем у студентов-бакалавров, как по </w:t>
      </w:r>
      <w:r w:rsidR="00EB4E2C">
        <w:rPr>
          <w:sz w:val="28"/>
          <w:szCs w:val="28"/>
        </w:rPr>
        <w:t>абсолютной успеваемости - 93</w:t>
      </w:r>
      <w:r>
        <w:rPr>
          <w:sz w:val="28"/>
          <w:szCs w:val="28"/>
        </w:rPr>
        <w:t>%</w:t>
      </w:r>
      <w:r w:rsidR="00EB4E2C">
        <w:rPr>
          <w:sz w:val="28"/>
          <w:szCs w:val="28"/>
        </w:rPr>
        <w:t xml:space="preserve"> на первом и 100</w:t>
      </w:r>
      <w:r>
        <w:rPr>
          <w:sz w:val="28"/>
          <w:szCs w:val="28"/>
        </w:rPr>
        <w:t>% на втором курсах,</w:t>
      </w:r>
      <w:r w:rsidR="00EB4E2C">
        <w:rPr>
          <w:sz w:val="28"/>
          <w:szCs w:val="28"/>
        </w:rPr>
        <w:t xml:space="preserve"> так и по качеству знаний - 76</w:t>
      </w:r>
      <w:r>
        <w:rPr>
          <w:sz w:val="28"/>
          <w:szCs w:val="28"/>
        </w:rPr>
        <w:t>,</w:t>
      </w:r>
      <w:r w:rsidR="00EB4E2C">
        <w:rPr>
          <w:sz w:val="28"/>
          <w:szCs w:val="28"/>
        </w:rPr>
        <w:t>8</w:t>
      </w:r>
      <w:r>
        <w:rPr>
          <w:sz w:val="28"/>
          <w:szCs w:val="28"/>
        </w:rPr>
        <w:t>%</w:t>
      </w:r>
      <w:r w:rsidR="006F4CFC">
        <w:rPr>
          <w:sz w:val="28"/>
          <w:szCs w:val="28"/>
        </w:rPr>
        <w:t xml:space="preserve"> на первом и 75</w:t>
      </w:r>
      <w:r>
        <w:rPr>
          <w:sz w:val="28"/>
          <w:szCs w:val="28"/>
        </w:rPr>
        <w:t>% на втором курсах.</w:t>
      </w:r>
    </w:p>
    <w:p w:rsidR="006F4CFC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156D6F">
        <w:rPr>
          <w:color w:val="000000"/>
          <w:sz w:val="28"/>
          <w:szCs w:val="28"/>
        </w:rPr>
        <w:t>Следует отметить, что в практически в каждой учебно</w:t>
      </w:r>
      <w:r>
        <w:rPr>
          <w:color w:val="000000"/>
          <w:sz w:val="28"/>
          <w:szCs w:val="28"/>
        </w:rPr>
        <w:t>й группе есть студенты, сдавшие сессию</w:t>
      </w:r>
      <w:r w:rsidRPr="00156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только </w:t>
      </w:r>
      <w:r w:rsidRPr="00156D6F">
        <w:rPr>
          <w:color w:val="000000"/>
          <w:sz w:val="28"/>
          <w:szCs w:val="28"/>
        </w:rPr>
        <w:t>на оценк</w:t>
      </w:r>
      <w:r>
        <w:rPr>
          <w:color w:val="000000"/>
          <w:sz w:val="28"/>
          <w:szCs w:val="28"/>
        </w:rPr>
        <w:t>у</w:t>
      </w:r>
      <w:r w:rsidRPr="00156D6F">
        <w:rPr>
          <w:color w:val="000000"/>
          <w:sz w:val="28"/>
          <w:szCs w:val="28"/>
        </w:rPr>
        <w:t xml:space="preserve"> «отлично».</w:t>
      </w:r>
      <w:r>
        <w:rPr>
          <w:color w:val="000000"/>
          <w:sz w:val="28"/>
          <w:szCs w:val="28"/>
        </w:rPr>
        <w:t xml:space="preserve"> Наилучший результат </w:t>
      </w:r>
      <w:r w:rsidR="006F4C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студентов 5 курса</w:t>
      </w:r>
      <w:r w:rsidR="006F4CFC">
        <w:rPr>
          <w:color w:val="000000"/>
          <w:sz w:val="28"/>
          <w:szCs w:val="28"/>
        </w:rPr>
        <w:t xml:space="preserve"> - 30,5</w:t>
      </w:r>
      <w:r>
        <w:rPr>
          <w:color w:val="000000"/>
          <w:sz w:val="28"/>
          <w:szCs w:val="28"/>
        </w:rPr>
        <w:t>% , а также магистрантов 1  и 2 курсов</w:t>
      </w:r>
      <w:r w:rsidR="006F4CFC">
        <w:rPr>
          <w:color w:val="000000"/>
          <w:sz w:val="28"/>
          <w:szCs w:val="28"/>
        </w:rPr>
        <w:t xml:space="preserve"> -  33</w:t>
      </w:r>
      <w:r>
        <w:rPr>
          <w:color w:val="000000"/>
          <w:sz w:val="28"/>
          <w:szCs w:val="28"/>
        </w:rPr>
        <w:t xml:space="preserve">% </w:t>
      </w:r>
      <w:r w:rsidR="006F4CFC">
        <w:rPr>
          <w:color w:val="000000"/>
          <w:sz w:val="28"/>
          <w:szCs w:val="28"/>
        </w:rPr>
        <w:t xml:space="preserve"> и 36,8</w:t>
      </w:r>
      <w:r>
        <w:rPr>
          <w:color w:val="000000"/>
          <w:sz w:val="28"/>
          <w:szCs w:val="28"/>
        </w:rPr>
        <w:t>% соответственно</w:t>
      </w:r>
      <w:r w:rsidRPr="00156D6F">
        <w:rPr>
          <w:color w:val="000000"/>
          <w:sz w:val="28"/>
          <w:szCs w:val="28"/>
        </w:rPr>
        <w:t xml:space="preserve">. Количество отличников среди студентов 1-го </w:t>
      </w:r>
      <w:r w:rsidR="006F4CFC">
        <w:rPr>
          <w:color w:val="000000"/>
          <w:sz w:val="28"/>
          <w:szCs w:val="28"/>
        </w:rPr>
        <w:t>курса  14,8</w:t>
      </w:r>
      <w:r>
        <w:rPr>
          <w:color w:val="000000"/>
          <w:sz w:val="28"/>
          <w:szCs w:val="28"/>
        </w:rPr>
        <w:t xml:space="preserve">%,  </w:t>
      </w:r>
      <w:r w:rsidR="006F4CFC">
        <w:rPr>
          <w:color w:val="000000"/>
          <w:sz w:val="28"/>
          <w:szCs w:val="28"/>
        </w:rPr>
        <w:t xml:space="preserve">на втором - 18,3%, на четвертом - 22,6%. Наименьшее количество "отличников"  среди студентов 3 курса </w:t>
      </w:r>
      <w:proofErr w:type="spellStart"/>
      <w:r w:rsidR="006F4CFC">
        <w:rPr>
          <w:color w:val="000000"/>
          <w:sz w:val="28"/>
          <w:szCs w:val="28"/>
        </w:rPr>
        <w:t>бакалавриата</w:t>
      </w:r>
      <w:proofErr w:type="spellEnd"/>
      <w:r w:rsidR="006F4CFC">
        <w:rPr>
          <w:color w:val="000000"/>
          <w:sz w:val="28"/>
          <w:szCs w:val="28"/>
        </w:rPr>
        <w:t xml:space="preserve"> - 12,4%.</w:t>
      </w:r>
      <w:r>
        <w:rPr>
          <w:color w:val="000000"/>
          <w:sz w:val="28"/>
          <w:szCs w:val="28"/>
        </w:rPr>
        <w:t xml:space="preserve"> 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 сравнительный анали</w:t>
      </w:r>
      <w:r w:rsidR="00D62B62">
        <w:rPr>
          <w:color w:val="000000"/>
          <w:sz w:val="28"/>
          <w:szCs w:val="28"/>
        </w:rPr>
        <w:t>з результатов летних сессий 2017</w:t>
      </w:r>
      <w:r>
        <w:rPr>
          <w:color w:val="000000"/>
          <w:sz w:val="28"/>
          <w:szCs w:val="28"/>
        </w:rPr>
        <w:t>-201</w:t>
      </w:r>
      <w:r w:rsidR="00D62B62">
        <w:rPr>
          <w:color w:val="000000"/>
          <w:sz w:val="28"/>
          <w:szCs w:val="28"/>
        </w:rPr>
        <w:t xml:space="preserve">8 </w:t>
      </w:r>
      <w:proofErr w:type="spellStart"/>
      <w:r w:rsidR="00D62B62">
        <w:rPr>
          <w:color w:val="000000"/>
          <w:sz w:val="28"/>
          <w:szCs w:val="28"/>
        </w:rPr>
        <w:t>уч.г</w:t>
      </w:r>
      <w:proofErr w:type="spellEnd"/>
      <w:r w:rsidR="00D62B62">
        <w:rPr>
          <w:color w:val="000000"/>
          <w:sz w:val="28"/>
          <w:szCs w:val="28"/>
        </w:rPr>
        <w:t>. и 2018-2019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, представленный в таблице 2, позв</w:t>
      </w:r>
      <w:r w:rsidR="00D62B62">
        <w:rPr>
          <w:color w:val="000000"/>
          <w:sz w:val="28"/>
          <w:szCs w:val="28"/>
        </w:rPr>
        <w:t>оляет сделать вывод о стабильности</w:t>
      </w:r>
      <w:r>
        <w:rPr>
          <w:color w:val="000000"/>
          <w:sz w:val="28"/>
          <w:szCs w:val="28"/>
        </w:rPr>
        <w:t xml:space="preserve"> показателей успеваемости.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right"/>
        <w:rPr>
          <w:color w:val="000000"/>
          <w:sz w:val="28"/>
          <w:szCs w:val="28"/>
        </w:rPr>
      </w:pPr>
      <w:r w:rsidRPr="00BF2283">
        <w:rPr>
          <w:color w:val="000000"/>
          <w:sz w:val="28"/>
          <w:szCs w:val="28"/>
        </w:rPr>
        <w:t>Таблица 2</w:t>
      </w:r>
    </w:p>
    <w:p w:rsidR="008804BE" w:rsidRPr="0083500E" w:rsidRDefault="008804BE" w:rsidP="00704F1F">
      <w:pPr>
        <w:pStyle w:val="a4"/>
        <w:spacing w:before="0" w:beforeAutospacing="0" w:after="0" w:afterAutospacing="0"/>
        <w:ind w:firstLine="1077"/>
        <w:jc w:val="both"/>
        <w:rPr>
          <w:b/>
          <w:i/>
          <w:color w:val="000000"/>
          <w:sz w:val="28"/>
          <w:szCs w:val="28"/>
        </w:rPr>
      </w:pPr>
      <w:r w:rsidRPr="0083500E">
        <w:rPr>
          <w:b/>
          <w:i/>
          <w:color w:val="000000"/>
          <w:sz w:val="28"/>
          <w:szCs w:val="28"/>
        </w:rPr>
        <w:t>Сравнительный анали</w:t>
      </w:r>
      <w:r w:rsidR="00704F1F">
        <w:rPr>
          <w:b/>
          <w:i/>
          <w:color w:val="000000"/>
          <w:sz w:val="28"/>
          <w:szCs w:val="28"/>
        </w:rPr>
        <w:t>з результатов летних сессий 2017</w:t>
      </w:r>
      <w:r w:rsidRPr="0083500E">
        <w:rPr>
          <w:b/>
          <w:i/>
          <w:color w:val="000000"/>
          <w:sz w:val="28"/>
          <w:szCs w:val="28"/>
        </w:rPr>
        <w:t>-201</w:t>
      </w:r>
      <w:r w:rsidR="00704F1F">
        <w:rPr>
          <w:b/>
          <w:i/>
          <w:color w:val="000000"/>
          <w:sz w:val="28"/>
          <w:szCs w:val="28"/>
        </w:rPr>
        <w:t xml:space="preserve">8 </w:t>
      </w:r>
      <w:proofErr w:type="spellStart"/>
      <w:r w:rsidR="00704F1F">
        <w:rPr>
          <w:b/>
          <w:i/>
          <w:color w:val="000000"/>
          <w:sz w:val="28"/>
          <w:szCs w:val="28"/>
        </w:rPr>
        <w:t>уч.г</w:t>
      </w:r>
      <w:proofErr w:type="spellEnd"/>
      <w:r w:rsidR="00704F1F">
        <w:rPr>
          <w:b/>
          <w:i/>
          <w:color w:val="000000"/>
          <w:sz w:val="28"/>
          <w:szCs w:val="28"/>
        </w:rPr>
        <w:t>. и 2018</w:t>
      </w:r>
      <w:r w:rsidRPr="0083500E">
        <w:rPr>
          <w:b/>
          <w:i/>
          <w:color w:val="000000"/>
          <w:sz w:val="28"/>
          <w:szCs w:val="28"/>
        </w:rPr>
        <w:t>-201</w:t>
      </w:r>
      <w:r w:rsidR="00704F1F">
        <w:rPr>
          <w:b/>
          <w:i/>
          <w:color w:val="000000"/>
          <w:sz w:val="28"/>
          <w:szCs w:val="28"/>
        </w:rPr>
        <w:t>9</w:t>
      </w:r>
      <w:r w:rsidRPr="0083500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83500E">
        <w:rPr>
          <w:b/>
          <w:i/>
          <w:color w:val="000000"/>
          <w:sz w:val="28"/>
          <w:szCs w:val="28"/>
        </w:rPr>
        <w:t>уч.г</w:t>
      </w:r>
      <w:proofErr w:type="spellEnd"/>
      <w:r w:rsidRPr="0083500E">
        <w:rPr>
          <w:b/>
          <w:i/>
          <w:color w:val="000000"/>
          <w:sz w:val="28"/>
          <w:szCs w:val="28"/>
        </w:rPr>
        <w:t>. (%)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8804BE" w:rsidTr="00D62B62">
        <w:tc>
          <w:tcPr>
            <w:tcW w:w="3190" w:type="dxa"/>
            <w:vMerge w:val="restart"/>
          </w:tcPr>
          <w:p w:rsidR="008804BE" w:rsidRDefault="008804BE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8804B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B035A">
              <w:rPr>
                <w:b/>
                <w:i/>
                <w:color w:val="000000"/>
                <w:sz w:val="24"/>
                <w:szCs w:val="24"/>
              </w:rPr>
              <w:t>Абс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олютная </w:t>
            </w:r>
            <w:r w:rsidRPr="00AB035A">
              <w:rPr>
                <w:b/>
                <w:i/>
                <w:color w:val="000000"/>
                <w:sz w:val="24"/>
                <w:szCs w:val="24"/>
              </w:rPr>
              <w:t>усп</w:t>
            </w:r>
            <w:r>
              <w:rPr>
                <w:b/>
                <w:i/>
                <w:color w:val="000000"/>
                <w:sz w:val="24"/>
                <w:szCs w:val="24"/>
              </w:rPr>
              <w:t>еваемость</w:t>
            </w:r>
          </w:p>
        </w:tc>
        <w:tc>
          <w:tcPr>
            <w:tcW w:w="3191" w:type="dxa"/>
            <w:gridSpan w:val="3"/>
          </w:tcPr>
          <w:p w:rsidR="008804B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B035A">
              <w:rPr>
                <w:b/>
                <w:i/>
                <w:color w:val="000000"/>
                <w:sz w:val="24"/>
                <w:szCs w:val="24"/>
              </w:rPr>
              <w:t>Кач</w:t>
            </w:r>
            <w:r>
              <w:rPr>
                <w:b/>
                <w:i/>
                <w:color w:val="000000"/>
                <w:sz w:val="24"/>
                <w:szCs w:val="24"/>
              </w:rPr>
              <w:t>ест</w:t>
            </w:r>
            <w:r w:rsidRPr="00AB035A">
              <w:rPr>
                <w:b/>
                <w:i/>
                <w:color w:val="000000"/>
                <w:sz w:val="24"/>
                <w:szCs w:val="24"/>
              </w:rPr>
              <w:t>во знаний</w:t>
            </w:r>
          </w:p>
        </w:tc>
      </w:tr>
      <w:tr w:rsidR="006F4CFC" w:rsidRPr="00AB035A" w:rsidTr="00D62B62">
        <w:tc>
          <w:tcPr>
            <w:tcW w:w="3190" w:type="dxa"/>
            <w:vMerge/>
          </w:tcPr>
          <w:p w:rsidR="006F4CFC" w:rsidRDefault="006F4CF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6F4CFC" w:rsidRPr="00AB035A" w:rsidRDefault="006F4CF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063" w:type="dxa"/>
          </w:tcPr>
          <w:p w:rsidR="006F4CFC" w:rsidRPr="00AB035A" w:rsidRDefault="006F4CF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064" w:type="dxa"/>
          </w:tcPr>
          <w:p w:rsidR="006F4CFC" w:rsidRPr="00AB035A" w:rsidRDefault="006F4CF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разница</w:t>
            </w:r>
          </w:p>
        </w:tc>
        <w:tc>
          <w:tcPr>
            <w:tcW w:w="1063" w:type="dxa"/>
          </w:tcPr>
          <w:p w:rsidR="006F4CFC" w:rsidRPr="00AB035A" w:rsidRDefault="006F4CF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064" w:type="dxa"/>
          </w:tcPr>
          <w:p w:rsidR="006F4CFC" w:rsidRPr="00AB035A" w:rsidRDefault="006F4CFC" w:rsidP="006F4CF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064" w:type="dxa"/>
          </w:tcPr>
          <w:p w:rsidR="006F4CFC" w:rsidRPr="00AB035A" w:rsidRDefault="006F4CF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разница</w:t>
            </w:r>
          </w:p>
        </w:tc>
      </w:tr>
      <w:tr w:rsidR="006F4CFC" w:rsidRPr="009F7057" w:rsidTr="00D62B62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8</w:t>
            </w:r>
            <w:r>
              <w:rPr>
                <w:b/>
                <w:i/>
                <w:color w:val="000000"/>
                <w:sz w:val="28"/>
                <w:szCs w:val="28"/>
              </w:rPr>
              <w:t>1,8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Default="006F4CFC" w:rsidP="006F4CF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+1,8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64" w:type="dxa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-3,</w:t>
            </w:r>
            <w:r w:rsidR="0095668E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8</w:t>
            </w:r>
            <w:r>
              <w:rPr>
                <w:b/>
                <w:i/>
                <w:color w:val="000000"/>
                <w:sz w:val="28"/>
                <w:szCs w:val="28"/>
              </w:rPr>
              <w:t>3,8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Pr="0095668E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 w:rsidRPr="0095668E">
              <w:rPr>
                <w:b/>
                <w:i/>
                <w:sz w:val="28"/>
                <w:szCs w:val="28"/>
              </w:rPr>
              <w:t>+2,8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64" w:type="dxa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+10,3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83,4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-7,6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54,2</w:t>
            </w:r>
          </w:p>
        </w:tc>
        <w:tc>
          <w:tcPr>
            <w:tcW w:w="1064" w:type="dxa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95668E">
              <w:rPr>
                <w:b/>
                <w:i/>
                <w:color w:val="000000"/>
                <w:sz w:val="28"/>
                <w:szCs w:val="28"/>
              </w:rPr>
              <w:t>14,3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90,8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</w:t>
            </w:r>
            <w:r>
              <w:rPr>
                <w:b/>
                <w:i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+4,3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064" w:type="dxa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59,9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-5,6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+3,5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70,4</w:t>
            </w:r>
          </w:p>
        </w:tc>
        <w:tc>
          <w:tcPr>
            <w:tcW w:w="1064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95668E">
              <w:rPr>
                <w:b/>
                <w:i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+6,2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</w:t>
            </w: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Default="006F4CF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73,4</w:t>
            </w:r>
          </w:p>
        </w:tc>
        <w:tc>
          <w:tcPr>
            <w:tcW w:w="1064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95668E">
              <w:rPr>
                <w:b/>
                <w:i/>
                <w:color w:val="000000"/>
                <w:sz w:val="28"/>
                <w:szCs w:val="28"/>
              </w:rPr>
              <w:t>6,8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+3,2</w:t>
            </w:r>
          </w:p>
        </w:tc>
      </w:tr>
      <w:tr w:rsidR="006F4CFC" w:rsidRPr="009F7057" w:rsidTr="0095668E">
        <w:tc>
          <w:tcPr>
            <w:tcW w:w="3190" w:type="dxa"/>
          </w:tcPr>
          <w:p w:rsidR="006F4CFC" w:rsidRDefault="006F4CF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93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6F4CFC" w:rsidRDefault="006F4CF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+7</w:t>
            </w:r>
          </w:p>
        </w:tc>
        <w:tc>
          <w:tcPr>
            <w:tcW w:w="1063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64" w:type="dxa"/>
          </w:tcPr>
          <w:p w:rsidR="006F4CFC" w:rsidRPr="009F7057" w:rsidRDefault="006F4CF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7057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95668E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6F4CFC" w:rsidRPr="009F7057" w:rsidRDefault="0095668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-3</w:t>
            </w:r>
          </w:p>
        </w:tc>
      </w:tr>
      <w:tr w:rsidR="008804BE" w:rsidTr="00D62B62">
        <w:tc>
          <w:tcPr>
            <w:tcW w:w="3190" w:type="dxa"/>
          </w:tcPr>
          <w:p w:rsidR="008804BE" w:rsidRPr="00C50FE0" w:rsidRDefault="008804BE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50FE0">
              <w:rPr>
                <w:b/>
                <w:i/>
                <w:color w:val="000000"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</w:tcPr>
          <w:p w:rsidR="008804BE" w:rsidRPr="008734A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734AE">
              <w:rPr>
                <w:b/>
                <w:i/>
                <w:color w:val="000000"/>
                <w:sz w:val="28"/>
                <w:szCs w:val="28"/>
              </w:rPr>
              <w:t>8</w:t>
            </w:r>
            <w:r w:rsidR="00D62B62">
              <w:rPr>
                <w:b/>
                <w:i/>
                <w:color w:val="000000"/>
                <w:sz w:val="28"/>
                <w:szCs w:val="28"/>
              </w:rPr>
              <w:t>7,9</w:t>
            </w:r>
          </w:p>
        </w:tc>
        <w:tc>
          <w:tcPr>
            <w:tcW w:w="1063" w:type="dxa"/>
          </w:tcPr>
          <w:p w:rsidR="008804BE" w:rsidRPr="008734A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734AE">
              <w:rPr>
                <w:b/>
                <w:i/>
                <w:color w:val="000000"/>
                <w:sz w:val="28"/>
                <w:szCs w:val="28"/>
              </w:rPr>
              <w:t>8</w:t>
            </w:r>
            <w:r w:rsidR="00D62B62">
              <w:rPr>
                <w:b/>
                <w:i/>
                <w:color w:val="000000"/>
                <w:sz w:val="28"/>
                <w:szCs w:val="28"/>
              </w:rPr>
              <w:t>8,7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8804BE" w:rsidRPr="008734A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734AE">
              <w:rPr>
                <w:b/>
                <w:i/>
                <w:color w:val="000000"/>
                <w:sz w:val="28"/>
                <w:szCs w:val="28"/>
              </w:rPr>
              <w:t>+</w:t>
            </w:r>
            <w:r w:rsidR="00D62B62">
              <w:rPr>
                <w:b/>
                <w:i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063" w:type="dxa"/>
          </w:tcPr>
          <w:p w:rsidR="008804BE" w:rsidRPr="008734AE" w:rsidRDefault="00D62B62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64" w:type="dxa"/>
          </w:tcPr>
          <w:p w:rsidR="008804BE" w:rsidRPr="008734AE" w:rsidRDefault="008804BE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8734AE">
              <w:rPr>
                <w:b/>
                <w:i/>
                <w:color w:val="000000"/>
                <w:sz w:val="28"/>
                <w:szCs w:val="28"/>
              </w:rPr>
              <w:t>5</w:t>
            </w:r>
            <w:r w:rsidR="00D62B62">
              <w:rPr>
                <w:b/>
                <w:i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8804BE" w:rsidRPr="008734AE" w:rsidRDefault="00D62B62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-1,3</w:t>
            </w:r>
          </w:p>
        </w:tc>
      </w:tr>
    </w:tbl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Абсолютная</w:t>
      </w:r>
      <w:r w:rsidR="00D62B62">
        <w:rPr>
          <w:color w:val="000000"/>
          <w:sz w:val="28"/>
          <w:szCs w:val="28"/>
        </w:rPr>
        <w:t xml:space="preserve"> успеваемость летней сессии 2018-2019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 xml:space="preserve">. по факультету в целом </w:t>
      </w:r>
      <w:r w:rsidR="00D62B62">
        <w:rPr>
          <w:color w:val="000000"/>
          <w:sz w:val="28"/>
          <w:szCs w:val="28"/>
        </w:rPr>
        <w:t xml:space="preserve">чуть </w:t>
      </w:r>
      <w:r>
        <w:rPr>
          <w:color w:val="000000"/>
          <w:sz w:val="28"/>
          <w:szCs w:val="28"/>
        </w:rPr>
        <w:t xml:space="preserve">выше прошлогодней за этот же период. </w:t>
      </w:r>
      <w:r w:rsidR="00D62B62">
        <w:rPr>
          <w:color w:val="000000"/>
          <w:sz w:val="28"/>
          <w:szCs w:val="28"/>
        </w:rPr>
        <w:t xml:space="preserve">Показатели абсолютной успеваемости в целом по </w:t>
      </w:r>
      <w:proofErr w:type="spellStart"/>
      <w:r w:rsidR="00D62B62">
        <w:rPr>
          <w:color w:val="000000"/>
          <w:sz w:val="28"/>
          <w:szCs w:val="28"/>
        </w:rPr>
        <w:t>бакалавриату</w:t>
      </w:r>
      <w:proofErr w:type="spellEnd"/>
      <w:r w:rsidR="00D62B62">
        <w:rPr>
          <w:color w:val="000000"/>
          <w:sz w:val="28"/>
          <w:szCs w:val="28"/>
        </w:rPr>
        <w:t xml:space="preserve"> и магистратуре улучшились, за исключением 3 курса </w:t>
      </w:r>
      <w:proofErr w:type="spellStart"/>
      <w:r w:rsidR="00D62B62">
        <w:rPr>
          <w:color w:val="000000"/>
          <w:sz w:val="28"/>
          <w:szCs w:val="28"/>
        </w:rPr>
        <w:t>бакалавриата</w:t>
      </w:r>
      <w:proofErr w:type="spellEnd"/>
      <w:r w:rsidR="00D62B62">
        <w:rPr>
          <w:color w:val="000000"/>
          <w:sz w:val="28"/>
          <w:szCs w:val="28"/>
        </w:rPr>
        <w:t xml:space="preserve">. Вместе с тем, </w:t>
      </w:r>
      <w:r>
        <w:rPr>
          <w:color w:val="000000"/>
          <w:sz w:val="28"/>
          <w:szCs w:val="28"/>
        </w:rPr>
        <w:t xml:space="preserve"> настораживают результаты качества знаний</w:t>
      </w:r>
      <w:r w:rsidR="00D62B62">
        <w:rPr>
          <w:color w:val="000000"/>
          <w:sz w:val="28"/>
          <w:szCs w:val="28"/>
        </w:rPr>
        <w:t xml:space="preserve">. На многих </w:t>
      </w:r>
      <w:r>
        <w:rPr>
          <w:color w:val="000000"/>
          <w:sz w:val="28"/>
          <w:szCs w:val="28"/>
        </w:rPr>
        <w:t xml:space="preserve"> курсах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магистратуры наблюдается сокращение количества обучающихся на "хорошо" и "отлично" и соответственно увеличивается число студентов, имеющих оценки "удовлетворительно".</w:t>
      </w:r>
      <w:r w:rsidR="00D62B62">
        <w:rPr>
          <w:color w:val="000000"/>
          <w:sz w:val="28"/>
          <w:szCs w:val="28"/>
        </w:rPr>
        <w:t xml:space="preserve"> Наиболее "слабые" по качеству знаний - студенты 3 курса (</w:t>
      </w:r>
      <w:proofErr w:type="spellStart"/>
      <w:r w:rsidR="00D62B62">
        <w:rPr>
          <w:color w:val="000000"/>
          <w:sz w:val="28"/>
          <w:szCs w:val="28"/>
        </w:rPr>
        <w:t>бакалавриат</w:t>
      </w:r>
      <w:proofErr w:type="spellEnd"/>
      <w:r w:rsidR="00D62B62">
        <w:rPr>
          <w:color w:val="000000"/>
          <w:sz w:val="28"/>
          <w:szCs w:val="28"/>
        </w:rPr>
        <w:t>).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в каждой учебной группе есть студенты, имеющие академические задолженности. Результаты представлены в табл. 3.</w:t>
      </w:r>
    </w:p>
    <w:p w:rsidR="008804BE" w:rsidRPr="001E4077" w:rsidRDefault="008804BE" w:rsidP="008804BE">
      <w:pPr>
        <w:jc w:val="right"/>
        <w:rPr>
          <w:sz w:val="28"/>
          <w:szCs w:val="28"/>
        </w:rPr>
      </w:pPr>
      <w:r w:rsidRPr="001E4077">
        <w:rPr>
          <w:sz w:val="28"/>
          <w:szCs w:val="28"/>
        </w:rPr>
        <w:t>Таблица 3</w:t>
      </w:r>
    </w:p>
    <w:p w:rsidR="008804BE" w:rsidRPr="00BF2283" w:rsidRDefault="008804BE" w:rsidP="008804BE">
      <w:pPr>
        <w:ind w:left="360"/>
        <w:jc w:val="center"/>
        <w:rPr>
          <w:b/>
          <w:i/>
          <w:sz w:val="28"/>
          <w:szCs w:val="28"/>
        </w:rPr>
      </w:pPr>
      <w:r w:rsidRPr="00BF2283">
        <w:rPr>
          <w:b/>
          <w:i/>
          <w:sz w:val="28"/>
          <w:szCs w:val="28"/>
        </w:rPr>
        <w:t xml:space="preserve">Показатели по академическим задолженностям в период летней </w:t>
      </w:r>
      <w:proofErr w:type="spellStart"/>
      <w:r w:rsidRPr="00BF2283">
        <w:rPr>
          <w:b/>
          <w:i/>
          <w:sz w:val="28"/>
          <w:szCs w:val="28"/>
        </w:rPr>
        <w:t>зач</w:t>
      </w:r>
      <w:r w:rsidR="00D62B62">
        <w:rPr>
          <w:b/>
          <w:i/>
          <w:sz w:val="28"/>
          <w:szCs w:val="28"/>
        </w:rPr>
        <w:t>етно-экзаменационной</w:t>
      </w:r>
      <w:proofErr w:type="spellEnd"/>
      <w:r w:rsidR="00D62B62">
        <w:rPr>
          <w:b/>
          <w:i/>
          <w:sz w:val="28"/>
          <w:szCs w:val="28"/>
        </w:rPr>
        <w:t xml:space="preserve"> сессии 2018-2019</w:t>
      </w:r>
      <w:r w:rsidRPr="00BF2283">
        <w:rPr>
          <w:b/>
          <w:i/>
          <w:sz w:val="28"/>
          <w:szCs w:val="28"/>
        </w:rPr>
        <w:t xml:space="preserve"> учебного года по курсам</w:t>
      </w:r>
    </w:p>
    <w:tbl>
      <w:tblPr>
        <w:tblStyle w:val="a7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8804BE" w:rsidTr="00D62B62">
        <w:tc>
          <w:tcPr>
            <w:tcW w:w="3070" w:type="dxa"/>
          </w:tcPr>
          <w:p w:rsidR="008804BE" w:rsidRDefault="008804BE" w:rsidP="00D62B6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8804BE" w:rsidRPr="00BF2283" w:rsidRDefault="008804BE" w:rsidP="00D62B62">
            <w:pPr>
              <w:jc w:val="center"/>
              <w:rPr>
                <w:b/>
                <w:i/>
              </w:rPr>
            </w:pPr>
            <w:r w:rsidRPr="00BF2283">
              <w:rPr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071" w:type="dxa"/>
          </w:tcPr>
          <w:p w:rsidR="008804BE" w:rsidRPr="00BF2283" w:rsidRDefault="008804BE" w:rsidP="00D62B62">
            <w:pPr>
              <w:jc w:val="center"/>
              <w:rPr>
                <w:b/>
                <w:i/>
              </w:rPr>
            </w:pPr>
            <w:r w:rsidRPr="00BF2283">
              <w:rPr>
                <w:b/>
                <w:i/>
              </w:rPr>
              <w:t>Количество задолженностей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8804BE" w:rsidRPr="005B254A" w:rsidRDefault="00D62B62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18,1</w:t>
            </w:r>
          </w:p>
        </w:tc>
        <w:tc>
          <w:tcPr>
            <w:tcW w:w="3071" w:type="dxa"/>
          </w:tcPr>
          <w:p w:rsidR="008804BE" w:rsidRPr="005B254A" w:rsidRDefault="00691BD3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82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8804BE" w:rsidRPr="005B254A" w:rsidRDefault="00D62B62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16,2</w:t>
            </w:r>
          </w:p>
        </w:tc>
        <w:tc>
          <w:tcPr>
            <w:tcW w:w="3071" w:type="dxa"/>
          </w:tcPr>
          <w:p w:rsidR="008804BE" w:rsidRPr="005B254A" w:rsidRDefault="00691BD3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75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8804BE" w:rsidRPr="005B254A" w:rsidRDefault="00D62B62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16,6</w:t>
            </w:r>
          </w:p>
        </w:tc>
        <w:tc>
          <w:tcPr>
            <w:tcW w:w="3071" w:type="dxa"/>
          </w:tcPr>
          <w:p w:rsidR="008804BE" w:rsidRPr="005B254A" w:rsidRDefault="00691BD3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67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8804BE" w:rsidRPr="005B254A" w:rsidRDefault="00D62B62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5,6</w:t>
            </w:r>
          </w:p>
        </w:tc>
        <w:tc>
          <w:tcPr>
            <w:tcW w:w="3071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</w:t>
            </w:r>
            <w:r w:rsidR="00691BD3">
              <w:rPr>
                <w:b/>
                <w:i/>
                <w:sz w:val="26"/>
                <w:szCs w:val="28"/>
              </w:rPr>
              <w:t>6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5B254A" w:rsidRDefault="008804BE" w:rsidP="00D62B62">
            <w:pPr>
              <w:jc w:val="center"/>
              <w:rPr>
                <w:b/>
                <w:i/>
                <w:sz w:val="26"/>
                <w:szCs w:val="28"/>
              </w:rPr>
            </w:pPr>
            <w:r w:rsidRPr="005B254A">
              <w:rPr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8804BE" w:rsidRPr="005B254A" w:rsidRDefault="00D62B62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8804BE" w:rsidRPr="005B254A" w:rsidRDefault="00691BD3" w:rsidP="00D62B62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BF2283" w:rsidRDefault="008804BE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8804BE" w:rsidRPr="00BF2283" w:rsidRDefault="00D62B62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7,2</w:t>
            </w:r>
          </w:p>
        </w:tc>
        <w:tc>
          <w:tcPr>
            <w:tcW w:w="3071" w:type="dxa"/>
            <w:shd w:val="clear" w:color="auto" w:fill="auto"/>
          </w:tcPr>
          <w:p w:rsidR="008804BE" w:rsidRPr="00BF2283" w:rsidRDefault="00691BD3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18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BF2283" w:rsidRDefault="008804BE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8804BE" w:rsidRPr="00BF2283" w:rsidRDefault="00D62B62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  <w:shd w:val="clear" w:color="auto" w:fill="auto"/>
          </w:tcPr>
          <w:p w:rsidR="008804BE" w:rsidRPr="00BF2283" w:rsidRDefault="00691BD3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</w:tr>
      <w:tr w:rsidR="008804BE" w:rsidRPr="005B254A" w:rsidTr="00D62B62">
        <w:tc>
          <w:tcPr>
            <w:tcW w:w="3070" w:type="dxa"/>
          </w:tcPr>
          <w:p w:rsidR="008804BE" w:rsidRPr="00BF2283" w:rsidRDefault="008804BE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8804BE" w:rsidRPr="00BF2283" w:rsidRDefault="00D62B62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11,3</w:t>
            </w:r>
          </w:p>
        </w:tc>
        <w:tc>
          <w:tcPr>
            <w:tcW w:w="3071" w:type="dxa"/>
            <w:shd w:val="clear" w:color="auto" w:fill="auto"/>
          </w:tcPr>
          <w:p w:rsidR="008804BE" w:rsidRPr="00BF2283" w:rsidRDefault="008804BE" w:rsidP="00D62B62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239</w:t>
            </w:r>
          </w:p>
        </w:tc>
      </w:tr>
    </w:tbl>
    <w:p w:rsidR="008804BE" w:rsidRDefault="008804BE" w:rsidP="008804BE">
      <w:pPr>
        <w:ind w:left="360"/>
        <w:jc w:val="center"/>
        <w:rPr>
          <w:sz w:val="28"/>
          <w:szCs w:val="28"/>
        </w:rPr>
      </w:pPr>
    </w:p>
    <w:p w:rsidR="008804BE" w:rsidRPr="005B254A" w:rsidRDefault="008804BE" w:rsidP="008804BE">
      <w:pPr>
        <w:ind w:left="360"/>
        <w:jc w:val="center"/>
        <w:rPr>
          <w:sz w:val="28"/>
          <w:szCs w:val="28"/>
        </w:rPr>
      </w:pPr>
    </w:p>
    <w:p w:rsidR="008804BE" w:rsidRDefault="008804BE" w:rsidP="008804BE">
      <w:pPr>
        <w:pStyle w:val="a4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Динамика количества неуспевающих  с 1-го до 5-го курса имеет тенденцию к снижению. Если на первом курсе каждый пятый студент имеет академические задолженности, то на последующих курсах их количество уменьшает</w:t>
      </w:r>
      <w:r w:rsidR="00B43ACE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. 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Показатель количества академических задолженностей также заметно снижается. 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Сравнительный анали</w:t>
      </w:r>
      <w:r w:rsidR="00B43ACE">
        <w:rPr>
          <w:color w:val="000000"/>
          <w:sz w:val="28"/>
          <w:szCs w:val="28"/>
        </w:rPr>
        <w:t>з результатов летних сессий 2017</w:t>
      </w:r>
      <w:r>
        <w:rPr>
          <w:color w:val="000000"/>
          <w:sz w:val="28"/>
          <w:szCs w:val="28"/>
        </w:rPr>
        <w:t>-201</w:t>
      </w:r>
      <w:r w:rsidR="00B43ACE">
        <w:rPr>
          <w:color w:val="000000"/>
          <w:sz w:val="28"/>
          <w:szCs w:val="28"/>
        </w:rPr>
        <w:t xml:space="preserve">8 </w:t>
      </w:r>
      <w:proofErr w:type="spellStart"/>
      <w:r w:rsidR="00B43ACE">
        <w:rPr>
          <w:color w:val="000000"/>
          <w:sz w:val="28"/>
          <w:szCs w:val="28"/>
        </w:rPr>
        <w:t>уч.г</w:t>
      </w:r>
      <w:proofErr w:type="spellEnd"/>
      <w:r w:rsidR="00B43ACE">
        <w:rPr>
          <w:color w:val="000000"/>
          <w:sz w:val="28"/>
          <w:szCs w:val="28"/>
        </w:rPr>
        <w:t>. и 2018</w:t>
      </w:r>
      <w:r>
        <w:rPr>
          <w:color w:val="000000"/>
          <w:sz w:val="28"/>
          <w:szCs w:val="28"/>
        </w:rPr>
        <w:t>-201</w:t>
      </w:r>
      <w:r w:rsidR="00B43AC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 , представленный в таблице 4, позволяет сделать вывод об общем сниже</w:t>
      </w:r>
      <w:r w:rsidR="00B43ACE">
        <w:rPr>
          <w:color w:val="000000"/>
          <w:sz w:val="28"/>
          <w:szCs w:val="28"/>
        </w:rPr>
        <w:t>нии показателей неуспеваемости и</w:t>
      </w:r>
      <w:r>
        <w:rPr>
          <w:color w:val="000000"/>
          <w:sz w:val="28"/>
          <w:szCs w:val="28"/>
        </w:rPr>
        <w:t xml:space="preserve"> количества задолженностей.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10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p w:rsidR="008804BE" w:rsidRPr="00AD1544" w:rsidRDefault="008804BE" w:rsidP="008804BE">
      <w:pPr>
        <w:pStyle w:val="a4"/>
        <w:spacing w:before="0" w:beforeAutospacing="0" w:after="0" w:afterAutospacing="0" w:line="360" w:lineRule="auto"/>
        <w:ind w:firstLine="1077"/>
        <w:jc w:val="both"/>
        <w:rPr>
          <w:b/>
          <w:i/>
          <w:color w:val="000000"/>
          <w:sz w:val="28"/>
          <w:szCs w:val="28"/>
        </w:rPr>
      </w:pPr>
      <w:r w:rsidRPr="0083500E">
        <w:rPr>
          <w:b/>
          <w:i/>
          <w:color w:val="000000"/>
          <w:sz w:val="28"/>
          <w:szCs w:val="28"/>
        </w:rPr>
        <w:t>Сравнительный анализ результатов летних сессий 201</w:t>
      </w:r>
      <w:r w:rsidR="00B43ACE">
        <w:rPr>
          <w:b/>
          <w:i/>
          <w:color w:val="000000"/>
          <w:sz w:val="28"/>
          <w:szCs w:val="28"/>
        </w:rPr>
        <w:t>7</w:t>
      </w:r>
      <w:r w:rsidRPr="0083500E">
        <w:rPr>
          <w:b/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>201</w:t>
      </w:r>
      <w:r w:rsidR="00B43ACE">
        <w:rPr>
          <w:b/>
          <w:i/>
          <w:color w:val="000000"/>
          <w:sz w:val="28"/>
          <w:szCs w:val="28"/>
        </w:rPr>
        <w:t xml:space="preserve">8 </w:t>
      </w:r>
      <w:proofErr w:type="spellStart"/>
      <w:r w:rsidR="00B43ACE">
        <w:rPr>
          <w:b/>
          <w:i/>
          <w:color w:val="000000"/>
          <w:sz w:val="28"/>
          <w:szCs w:val="28"/>
        </w:rPr>
        <w:t>уч.г</w:t>
      </w:r>
      <w:proofErr w:type="spellEnd"/>
      <w:r w:rsidR="00B43ACE">
        <w:rPr>
          <w:b/>
          <w:i/>
          <w:color w:val="000000"/>
          <w:sz w:val="28"/>
          <w:szCs w:val="28"/>
        </w:rPr>
        <w:t>. и 2018</w:t>
      </w:r>
      <w:r>
        <w:rPr>
          <w:b/>
          <w:i/>
          <w:color w:val="000000"/>
          <w:sz w:val="28"/>
          <w:szCs w:val="28"/>
        </w:rPr>
        <w:t>-201</w:t>
      </w:r>
      <w:r w:rsidR="00B43ACE">
        <w:rPr>
          <w:b/>
          <w:i/>
          <w:color w:val="000000"/>
          <w:sz w:val="28"/>
          <w:szCs w:val="28"/>
        </w:rPr>
        <w:t>9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уч.г</w:t>
      </w:r>
      <w:proofErr w:type="spellEnd"/>
      <w:r>
        <w:rPr>
          <w:b/>
          <w:i/>
          <w:color w:val="000000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8804BE" w:rsidTr="00D62B62">
        <w:tc>
          <w:tcPr>
            <w:tcW w:w="3190" w:type="dxa"/>
            <w:vMerge w:val="restart"/>
          </w:tcPr>
          <w:p w:rsidR="008804BE" w:rsidRDefault="008804BE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8804BE" w:rsidRPr="00BF2283" w:rsidRDefault="008804BE" w:rsidP="00D62B62">
            <w:pPr>
              <w:jc w:val="center"/>
              <w:rPr>
                <w:b/>
                <w:i/>
              </w:rPr>
            </w:pPr>
            <w:r w:rsidRPr="00BF2283">
              <w:rPr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191" w:type="dxa"/>
            <w:gridSpan w:val="3"/>
          </w:tcPr>
          <w:p w:rsidR="008804BE" w:rsidRPr="00BF2283" w:rsidRDefault="008804BE" w:rsidP="00D62B62">
            <w:pPr>
              <w:jc w:val="center"/>
              <w:rPr>
                <w:b/>
                <w:i/>
              </w:rPr>
            </w:pPr>
            <w:r w:rsidRPr="00BF2283">
              <w:rPr>
                <w:b/>
                <w:i/>
              </w:rPr>
              <w:t>Количество задолженностей</w:t>
            </w:r>
          </w:p>
        </w:tc>
      </w:tr>
      <w:tr w:rsidR="00700EAC" w:rsidRPr="00AB035A" w:rsidTr="00D62B62">
        <w:tc>
          <w:tcPr>
            <w:tcW w:w="3190" w:type="dxa"/>
            <w:vMerge/>
          </w:tcPr>
          <w:p w:rsidR="00700EAC" w:rsidRDefault="00700EA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700EAC" w:rsidRPr="00AB035A" w:rsidRDefault="00700EAC" w:rsidP="00E96B5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063" w:type="dxa"/>
          </w:tcPr>
          <w:p w:rsidR="00700EAC" w:rsidRPr="00AB035A" w:rsidRDefault="00700EAC" w:rsidP="00700EA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064" w:type="dxa"/>
          </w:tcPr>
          <w:p w:rsidR="00700EAC" w:rsidRPr="00AB035A" w:rsidRDefault="00700EA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разница</w:t>
            </w:r>
          </w:p>
        </w:tc>
        <w:tc>
          <w:tcPr>
            <w:tcW w:w="1063" w:type="dxa"/>
          </w:tcPr>
          <w:p w:rsidR="00700EAC" w:rsidRPr="00AB035A" w:rsidRDefault="00700EAC" w:rsidP="00E96B5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064" w:type="dxa"/>
          </w:tcPr>
          <w:p w:rsidR="00700EAC" w:rsidRPr="00AB035A" w:rsidRDefault="00700EAC" w:rsidP="00700EAC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064" w:type="dxa"/>
          </w:tcPr>
          <w:p w:rsidR="00700EAC" w:rsidRPr="00AB035A" w:rsidRDefault="00700EAC" w:rsidP="00D62B6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разница</w:t>
            </w:r>
          </w:p>
        </w:tc>
      </w:tr>
      <w:tr w:rsidR="00700EAC" w:rsidRPr="009F7057" w:rsidTr="00700EAC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20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18,1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-1,9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52</w:t>
            </w:r>
          </w:p>
        </w:tc>
        <w:tc>
          <w:tcPr>
            <w:tcW w:w="1064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82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+30</w:t>
            </w:r>
          </w:p>
        </w:tc>
      </w:tr>
      <w:tr w:rsidR="00700EAC" w:rsidRPr="00BF2283" w:rsidTr="00700EAC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19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16,2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-3,8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57</w:t>
            </w:r>
          </w:p>
        </w:tc>
        <w:tc>
          <w:tcPr>
            <w:tcW w:w="1064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75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+17</w:t>
            </w:r>
          </w:p>
        </w:tc>
      </w:tr>
      <w:tr w:rsidR="00700EAC" w:rsidRPr="009F7057" w:rsidTr="00700EAC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9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16,6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+7,6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59</w:t>
            </w:r>
          </w:p>
        </w:tc>
        <w:tc>
          <w:tcPr>
            <w:tcW w:w="1064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67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+8</w:t>
            </w:r>
          </w:p>
        </w:tc>
      </w:tr>
      <w:tr w:rsidR="00700EAC" w:rsidRPr="009F7057" w:rsidTr="00D62B62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9,2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5,6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-3,4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38</w:t>
            </w:r>
          </w:p>
        </w:tc>
        <w:tc>
          <w:tcPr>
            <w:tcW w:w="1064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36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-2</w:t>
            </w:r>
          </w:p>
        </w:tc>
      </w:tr>
      <w:tr w:rsidR="00700EAC" w:rsidRPr="009F7057" w:rsidTr="00700EAC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3,5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-3,5</w:t>
            </w:r>
          </w:p>
        </w:tc>
        <w:tc>
          <w:tcPr>
            <w:tcW w:w="1063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21</w:t>
            </w:r>
          </w:p>
        </w:tc>
        <w:tc>
          <w:tcPr>
            <w:tcW w:w="1064" w:type="dxa"/>
          </w:tcPr>
          <w:p w:rsidR="00700EAC" w:rsidRPr="005B254A" w:rsidRDefault="00700EAC" w:rsidP="00E96B5A">
            <w:pPr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-21</w:t>
            </w:r>
          </w:p>
        </w:tc>
      </w:tr>
      <w:tr w:rsidR="00700EAC" w:rsidRPr="009F7057" w:rsidTr="00B43ACE">
        <w:tc>
          <w:tcPr>
            <w:tcW w:w="3190" w:type="dxa"/>
          </w:tcPr>
          <w:p w:rsidR="00700EAC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10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7,2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BF2283" w:rsidRDefault="00700EAC" w:rsidP="00D62B6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-2,8</w:t>
            </w:r>
          </w:p>
        </w:tc>
        <w:tc>
          <w:tcPr>
            <w:tcW w:w="1063" w:type="dxa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9</w:t>
            </w:r>
          </w:p>
        </w:tc>
        <w:tc>
          <w:tcPr>
            <w:tcW w:w="1064" w:type="dxa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18</w:t>
            </w:r>
          </w:p>
        </w:tc>
        <w:tc>
          <w:tcPr>
            <w:tcW w:w="1064" w:type="dxa"/>
            <w:shd w:val="clear" w:color="auto" w:fill="DAEEF3" w:themeFill="accent5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+9</w:t>
            </w:r>
          </w:p>
        </w:tc>
      </w:tr>
      <w:tr w:rsidR="00700EAC" w:rsidRPr="009F7057" w:rsidTr="00B43ACE">
        <w:tc>
          <w:tcPr>
            <w:tcW w:w="3190" w:type="dxa"/>
          </w:tcPr>
          <w:p w:rsidR="00700EAC" w:rsidRDefault="00700EA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BF2283" w:rsidRDefault="00700EA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</w:t>
            </w:r>
          </w:p>
        </w:tc>
        <w:tc>
          <w:tcPr>
            <w:tcW w:w="1063" w:type="dxa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3</w:t>
            </w:r>
          </w:p>
        </w:tc>
        <w:tc>
          <w:tcPr>
            <w:tcW w:w="1064" w:type="dxa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9F7057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-3</w:t>
            </w:r>
          </w:p>
        </w:tc>
      </w:tr>
      <w:tr w:rsidR="00700EAC" w:rsidTr="00B43ACE">
        <w:tc>
          <w:tcPr>
            <w:tcW w:w="3190" w:type="dxa"/>
          </w:tcPr>
          <w:p w:rsidR="00700EAC" w:rsidRPr="00C50FE0" w:rsidRDefault="00700EAC" w:rsidP="00D62B62">
            <w:pPr>
              <w:pStyle w:val="a4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50FE0">
              <w:rPr>
                <w:b/>
                <w:i/>
                <w:color w:val="000000"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12,1</w:t>
            </w:r>
          </w:p>
        </w:tc>
        <w:tc>
          <w:tcPr>
            <w:tcW w:w="1063" w:type="dxa"/>
            <w:shd w:val="clear" w:color="auto" w:fill="auto"/>
          </w:tcPr>
          <w:p w:rsidR="00700EAC" w:rsidRPr="00B43ACE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43ACE">
              <w:rPr>
                <w:b/>
                <w:i/>
                <w:sz w:val="26"/>
                <w:szCs w:val="28"/>
              </w:rPr>
              <w:t>11,3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BF2283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-0,8</w:t>
            </w:r>
          </w:p>
        </w:tc>
        <w:tc>
          <w:tcPr>
            <w:tcW w:w="1063" w:type="dxa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278</w:t>
            </w:r>
          </w:p>
        </w:tc>
        <w:tc>
          <w:tcPr>
            <w:tcW w:w="1064" w:type="dxa"/>
            <w:shd w:val="clear" w:color="auto" w:fill="FFFFFF" w:themeFill="background1"/>
          </w:tcPr>
          <w:p w:rsidR="00700EAC" w:rsidRPr="00BF2283" w:rsidRDefault="00700EAC" w:rsidP="00E96B5A">
            <w:pPr>
              <w:shd w:val="clear" w:color="auto" w:fill="D9D9D9" w:themeFill="background1" w:themeFillShade="D9"/>
              <w:jc w:val="center"/>
              <w:rPr>
                <w:b/>
                <w:i/>
                <w:sz w:val="26"/>
                <w:szCs w:val="28"/>
              </w:rPr>
            </w:pPr>
            <w:r w:rsidRPr="00BF2283">
              <w:rPr>
                <w:b/>
                <w:i/>
                <w:sz w:val="26"/>
                <w:szCs w:val="28"/>
              </w:rPr>
              <w:t>239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700EAC" w:rsidRPr="008734AE" w:rsidRDefault="00700EAC" w:rsidP="00D62B6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-</w:t>
            </w:r>
            <w:r w:rsidR="0082525D">
              <w:rPr>
                <w:b/>
                <w:i/>
                <w:color w:val="000000"/>
                <w:sz w:val="28"/>
                <w:szCs w:val="28"/>
              </w:rPr>
              <w:t>39</w:t>
            </w:r>
          </w:p>
        </w:tc>
      </w:tr>
    </w:tbl>
    <w:p w:rsidR="008804BE" w:rsidRDefault="008804BE" w:rsidP="008804BE">
      <w:pPr>
        <w:pStyle w:val="a4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Сравнение данных по двум летним сессиям позволяет констатировать уменьшение количества неуспевающих как в це</w:t>
      </w:r>
      <w:r w:rsidR="00B43ACE">
        <w:rPr>
          <w:color w:val="000000"/>
          <w:sz w:val="28"/>
          <w:szCs w:val="28"/>
        </w:rPr>
        <w:t xml:space="preserve">лом по факультету, так и практически на всех курсах </w:t>
      </w:r>
      <w:proofErr w:type="spellStart"/>
      <w:r w:rsidR="00B43ACE">
        <w:rPr>
          <w:color w:val="000000"/>
          <w:sz w:val="28"/>
          <w:szCs w:val="28"/>
        </w:rPr>
        <w:t>бакалавриата</w:t>
      </w:r>
      <w:proofErr w:type="spellEnd"/>
      <w:r w:rsidR="00B43ACE">
        <w:rPr>
          <w:color w:val="000000"/>
          <w:sz w:val="28"/>
          <w:szCs w:val="28"/>
        </w:rPr>
        <w:t xml:space="preserve"> ( 1, 2,</w:t>
      </w:r>
      <w:r>
        <w:rPr>
          <w:color w:val="000000"/>
          <w:sz w:val="28"/>
          <w:szCs w:val="28"/>
        </w:rPr>
        <w:t xml:space="preserve"> 4</w:t>
      </w:r>
      <w:r w:rsidR="00B43ACE">
        <w:rPr>
          <w:color w:val="000000"/>
          <w:sz w:val="28"/>
          <w:szCs w:val="28"/>
        </w:rPr>
        <w:t xml:space="preserve"> и 5 курсах</w:t>
      </w:r>
      <w:r>
        <w:rPr>
          <w:color w:val="000000"/>
          <w:sz w:val="28"/>
          <w:szCs w:val="28"/>
        </w:rPr>
        <w:t>)</w:t>
      </w:r>
      <w:r w:rsidR="00B43ACE">
        <w:rPr>
          <w:color w:val="000000"/>
          <w:sz w:val="28"/>
          <w:szCs w:val="28"/>
        </w:rPr>
        <w:t xml:space="preserve"> и магистратуры. Однако, на 3 курсе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их количество </w:t>
      </w:r>
      <w:proofErr w:type="spellStart"/>
      <w:r>
        <w:rPr>
          <w:color w:val="000000"/>
          <w:sz w:val="28"/>
          <w:szCs w:val="28"/>
        </w:rPr>
        <w:t>уве</w:t>
      </w:r>
      <w:r w:rsidR="00B43ACE">
        <w:rPr>
          <w:color w:val="000000"/>
          <w:sz w:val="28"/>
          <w:szCs w:val="28"/>
        </w:rPr>
        <w:t>личилосна</w:t>
      </w:r>
      <w:proofErr w:type="spellEnd"/>
      <w:r w:rsidR="00B43ACE">
        <w:rPr>
          <w:color w:val="000000"/>
          <w:sz w:val="28"/>
          <w:szCs w:val="28"/>
        </w:rPr>
        <w:t xml:space="preserve"> </w:t>
      </w:r>
      <w:r w:rsidR="00704F1F">
        <w:rPr>
          <w:color w:val="000000"/>
          <w:sz w:val="28"/>
          <w:szCs w:val="28"/>
        </w:rPr>
        <w:t xml:space="preserve">на </w:t>
      </w:r>
      <w:r w:rsidR="00B43ACE">
        <w:rPr>
          <w:color w:val="000000"/>
          <w:sz w:val="28"/>
          <w:szCs w:val="28"/>
        </w:rPr>
        <w:t>7,6%. Стоит также отметить</w:t>
      </w:r>
      <w:r>
        <w:rPr>
          <w:color w:val="000000"/>
          <w:sz w:val="28"/>
          <w:szCs w:val="28"/>
        </w:rPr>
        <w:t xml:space="preserve"> снижение количество академических задолженностей - по сравнению с аналогичным пе</w:t>
      </w:r>
      <w:r w:rsidR="00B43ACE">
        <w:rPr>
          <w:color w:val="000000"/>
          <w:sz w:val="28"/>
          <w:szCs w:val="28"/>
        </w:rPr>
        <w:t>риодом прошлого года  (278</w:t>
      </w:r>
      <w:r>
        <w:rPr>
          <w:color w:val="000000"/>
          <w:sz w:val="28"/>
          <w:szCs w:val="28"/>
        </w:rPr>
        <w:t xml:space="preserve"> и 239 соответственно).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Наибольшие затруднения вызвали следующие дисциплины:</w:t>
      </w:r>
    </w:p>
    <w:p w:rsidR="008804BE" w:rsidRDefault="00704F1F" w:rsidP="008804BE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курс - естествознание, русский язык</w:t>
      </w:r>
      <w:r w:rsidR="008804BE">
        <w:rPr>
          <w:color w:val="000000"/>
          <w:sz w:val="28"/>
          <w:szCs w:val="28"/>
        </w:rPr>
        <w:t>;</w:t>
      </w:r>
    </w:p>
    <w:p w:rsidR="008804BE" w:rsidRDefault="008804BE" w:rsidP="008804BE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курс - логопедия, естествознание;</w:t>
      </w:r>
    </w:p>
    <w:p w:rsidR="008804BE" w:rsidRDefault="008804BE" w:rsidP="008804BE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По итогам се</w:t>
      </w:r>
      <w:r>
        <w:rPr>
          <w:sz w:val="28"/>
          <w:szCs w:val="28"/>
        </w:rPr>
        <w:t>ссии лучшими группами</w:t>
      </w:r>
      <w:r w:rsidRPr="00185403">
        <w:rPr>
          <w:sz w:val="28"/>
          <w:szCs w:val="28"/>
        </w:rPr>
        <w:t xml:space="preserve">  являются:</w:t>
      </w:r>
    </w:p>
    <w:p w:rsidR="008804BE" w:rsidRDefault="00C26112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1 курсе - 18ЗНПД51</w:t>
      </w:r>
      <w:r w:rsidR="008804BE">
        <w:rPr>
          <w:sz w:val="28"/>
          <w:szCs w:val="28"/>
        </w:rPr>
        <w:t xml:space="preserve"> (100% успеваемость);</w:t>
      </w:r>
      <w:r>
        <w:rPr>
          <w:sz w:val="28"/>
          <w:szCs w:val="28"/>
        </w:rPr>
        <w:t xml:space="preserve"> 18ЗНПД52 (100% успеваемость); 18ЗНПД53 (100% успеваемость);  18</w:t>
      </w:r>
      <w:r w:rsidR="008804BE">
        <w:rPr>
          <w:sz w:val="28"/>
          <w:szCs w:val="28"/>
        </w:rPr>
        <w:t>ЗНПСм1 (100% успеваемость);</w:t>
      </w:r>
      <w:r>
        <w:rPr>
          <w:sz w:val="28"/>
          <w:szCs w:val="28"/>
        </w:rPr>
        <w:t xml:space="preserve"> 18ЗНППм1 (100%);</w:t>
      </w:r>
    </w:p>
    <w:p w:rsidR="008804BE" w:rsidRDefault="00C26112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2 курсе -  17ЗНПД</w:t>
      </w:r>
      <w:r w:rsidR="008804BE">
        <w:rPr>
          <w:sz w:val="28"/>
          <w:szCs w:val="28"/>
        </w:rPr>
        <w:t>3</w:t>
      </w:r>
      <w:r>
        <w:rPr>
          <w:sz w:val="28"/>
          <w:szCs w:val="28"/>
        </w:rPr>
        <w:t>1 (100% успеваемость); 17ЗНПНм1 (100% успеваемость); 17</w:t>
      </w:r>
      <w:r w:rsidR="008804BE">
        <w:rPr>
          <w:sz w:val="28"/>
          <w:szCs w:val="28"/>
        </w:rPr>
        <w:t>ЗНПСм1 (100% успеваемость)</w:t>
      </w:r>
      <w:r>
        <w:rPr>
          <w:sz w:val="28"/>
          <w:szCs w:val="28"/>
        </w:rPr>
        <w:t>, 17ЗНПВм1 (100% успеваемость), 17ЗНПХм1 (100% успеваемость), 17ЗНППм1 (100% успеваемость), 17ЗНППм2 (100% успеваемость), 17ЗНРм1 (100% успеваемость);</w:t>
      </w:r>
    </w:p>
    <w:p w:rsidR="00C26112" w:rsidRDefault="00C26112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3 курсе -16</w:t>
      </w:r>
      <w:r w:rsidR="008804BE">
        <w:rPr>
          <w:sz w:val="28"/>
          <w:szCs w:val="28"/>
        </w:rPr>
        <w:t>ЗНПД5</w:t>
      </w:r>
      <w:r>
        <w:rPr>
          <w:sz w:val="28"/>
          <w:szCs w:val="28"/>
        </w:rPr>
        <w:t>1 (100% успеваемость); 16</w:t>
      </w:r>
      <w:r w:rsidR="008804BE">
        <w:rPr>
          <w:sz w:val="28"/>
          <w:szCs w:val="28"/>
        </w:rPr>
        <w:t xml:space="preserve">ЗНПД31 (100% успеваемость); </w:t>
      </w:r>
    </w:p>
    <w:p w:rsidR="00C329A0" w:rsidRDefault="00C26112" w:rsidP="00C329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4BE">
        <w:rPr>
          <w:sz w:val="28"/>
          <w:szCs w:val="28"/>
        </w:rPr>
        <w:t xml:space="preserve">на 4 курсе - </w:t>
      </w:r>
      <w:r w:rsidR="00C329A0">
        <w:rPr>
          <w:sz w:val="28"/>
          <w:szCs w:val="28"/>
        </w:rPr>
        <w:t>15ЗНПП41 (100% успеваемость); 15</w:t>
      </w:r>
      <w:r w:rsidR="008804BE">
        <w:rPr>
          <w:sz w:val="28"/>
          <w:szCs w:val="28"/>
        </w:rPr>
        <w:t>ЗНПД5</w:t>
      </w:r>
      <w:r w:rsidR="00C329A0">
        <w:rPr>
          <w:sz w:val="28"/>
          <w:szCs w:val="28"/>
        </w:rPr>
        <w:t>2</w:t>
      </w:r>
      <w:r w:rsidR="008804BE">
        <w:rPr>
          <w:sz w:val="28"/>
          <w:szCs w:val="28"/>
        </w:rPr>
        <w:t xml:space="preserve"> (100% успеваемость); </w:t>
      </w:r>
      <w:r w:rsidR="00C329A0">
        <w:rPr>
          <w:sz w:val="28"/>
          <w:szCs w:val="28"/>
        </w:rPr>
        <w:t>15ЗНР41</w:t>
      </w:r>
      <w:r w:rsidR="00AF22E4">
        <w:rPr>
          <w:sz w:val="28"/>
          <w:szCs w:val="28"/>
        </w:rPr>
        <w:t xml:space="preserve"> </w:t>
      </w:r>
      <w:r w:rsidR="00C329A0">
        <w:rPr>
          <w:sz w:val="28"/>
          <w:szCs w:val="28"/>
        </w:rPr>
        <w:t xml:space="preserve"> (100% успеваемость); </w:t>
      </w:r>
    </w:p>
    <w:p w:rsidR="008804BE" w:rsidRDefault="008804BE" w:rsidP="008804BE">
      <w:pPr>
        <w:spacing w:line="360" w:lineRule="auto"/>
        <w:ind w:firstLine="709"/>
        <w:jc w:val="both"/>
        <w:rPr>
          <w:sz w:val="28"/>
          <w:szCs w:val="28"/>
        </w:rPr>
      </w:pPr>
    </w:p>
    <w:p w:rsidR="008804BE" w:rsidRDefault="008804BE" w:rsidP="008804BE">
      <w:pPr>
        <w:spacing w:line="360" w:lineRule="auto"/>
        <w:ind w:firstLine="709"/>
        <w:jc w:val="both"/>
        <w:rPr>
          <w:sz w:val="28"/>
          <w:szCs w:val="28"/>
        </w:rPr>
      </w:pPr>
      <w:r w:rsidRPr="00185403">
        <w:rPr>
          <w:sz w:val="28"/>
          <w:szCs w:val="28"/>
        </w:rPr>
        <w:t>Н</w:t>
      </w:r>
      <w:r>
        <w:rPr>
          <w:sz w:val="28"/>
          <w:szCs w:val="28"/>
        </w:rPr>
        <w:t>аиболее слабые группы</w:t>
      </w:r>
      <w:r w:rsidRPr="00185403">
        <w:rPr>
          <w:sz w:val="28"/>
          <w:szCs w:val="28"/>
        </w:rPr>
        <w:t>:</w:t>
      </w:r>
    </w:p>
    <w:p w:rsidR="008804BE" w:rsidRDefault="00AF22E4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1 курсе - 18</w:t>
      </w:r>
      <w:r w:rsidR="008804BE">
        <w:rPr>
          <w:sz w:val="28"/>
          <w:szCs w:val="28"/>
        </w:rPr>
        <w:t>ЗНПН5</w:t>
      </w:r>
      <w:r>
        <w:rPr>
          <w:sz w:val="28"/>
          <w:szCs w:val="28"/>
        </w:rPr>
        <w:t>1</w:t>
      </w:r>
      <w:r w:rsidR="008804BE">
        <w:rPr>
          <w:sz w:val="28"/>
          <w:szCs w:val="28"/>
        </w:rPr>
        <w:t xml:space="preserve"> (4</w:t>
      </w:r>
      <w:r>
        <w:rPr>
          <w:sz w:val="28"/>
          <w:szCs w:val="28"/>
        </w:rPr>
        <w:t>1</w:t>
      </w:r>
      <w:r w:rsidR="008804B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8804BE">
        <w:rPr>
          <w:sz w:val="28"/>
          <w:szCs w:val="28"/>
        </w:rPr>
        <w:t>% успеваемость);</w:t>
      </w:r>
    </w:p>
    <w:p w:rsidR="008804BE" w:rsidRDefault="00AF22E4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 курсе - 17</w:t>
      </w:r>
      <w:r w:rsidR="008804BE">
        <w:rPr>
          <w:sz w:val="28"/>
          <w:szCs w:val="28"/>
        </w:rPr>
        <w:t>ЗНПН5</w:t>
      </w:r>
      <w:r>
        <w:rPr>
          <w:sz w:val="28"/>
          <w:szCs w:val="28"/>
        </w:rPr>
        <w:t>2</w:t>
      </w:r>
      <w:r w:rsidR="008804BE">
        <w:rPr>
          <w:sz w:val="28"/>
          <w:szCs w:val="28"/>
        </w:rPr>
        <w:t xml:space="preserve"> (</w:t>
      </w:r>
      <w:r>
        <w:rPr>
          <w:sz w:val="28"/>
          <w:szCs w:val="28"/>
        </w:rPr>
        <w:t>25</w:t>
      </w:r>
      <w:r w:rsidR="008804BE">
        <w:rPr>
          <w:sz w:val="28"/>
          <w:szCs w:val="28"/>
        </w:rPr>
        <w:t xml:space="preserve">% успеваемость); </w:t>
      </w:r>
    </w:p>
    <w:p w:rsidR="008804BE" w:rsidRDefault="00AF22E4" w:rsidP="008804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 курсе - 16</w:t>
      </w:r>
      <w:r w:rsidR="008804BE">
        <w:rPr>
          <w:sz w:val="28"/>
          <w:szCs w:val="28"/>
        </w:rPr>
        <w:t>ЗН</w:t>
      </w:r>
      <w:r>
        <w:rPr>
          <w:sz w:val="28"/>
          <w:szCs w:val="28"/>
        </w:rPr>
        <w:t>ПН52</w:t>
      </w:r>
      <w:r w:rsidR="008804BE">
        <w:rPr>
          <w:sz w:val="28"/>
          <w:szCs w:val="28"/>
        </w:rPr>
        <w:t>(6</w:t>
      </w:r>
      <w:r>
        <w:rPr>
          <w:sz w:val="28"/>
          <w:szCs w:val="28"/>
        </w:rPr>
        <w:t>8</w:t>
      </w:r>
      <w:r w:rsidR="008804B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8804BE">
        <w:rPr>
          <w:sz w:val="28"/>
          <w:szCs w:val="28"/>
        </w:rPr>
        <w:t>% успеваемость);</w:t>
      </w:r>
    </w:p>
    <w:p w:rsidR="008804BE" w:rsidRPr="00185403" w:rsidRDefault="008804BE" w:rsidP="008804BE">
      <w:pPr>
        <w:spacing w:line="360" w:lineRule="auto"/>
        <w:ind w:firstLine="709"/>
        <w:jc w:val="both"/>
        <w:rPr>
          <w:sz w:val="28"/>
          <w:szCs w:val="28"/>
        </w:rPr>
      </w:pPr>
    </w:p>
    <w:p w:rsidR="008804BE" w:rsidRDefault="008804BE" w:rsidP="008804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зимней </w:t>
      </w:r>
      <w:proofErr w:type="spellStart"/>
      <w:r>
        <w:rPr>
          <w:sz w:val="28"/>
          <w:szCs w:val="28"/>
        </w:rPr>
        <w:t>зач</w:t>
      </w:r>
      <w:r w:rsidR="00AF22E4">
        <w:rPr>
          <w:sz w:val="28"/>
          <w:szCs w:val="28"/>
        </w:rPr>
        <w:t>етно-экзаменационной</w:t>
      </w:r>
      <w:proofErr w:type="spellEnd"/>
      <w:r w:rsidR="00AF22E4">
        <w:rPr>
          <w:sz w:val="28"/>
          <w:szCs w:val="28"/>
        </w:rPr>
        <w:t xml:space="preserve"> сессии 2018</w:t>
      </w:r>
      <w:r>
        <w:rPr>
          <w:sz w:val="28"/>
          <w:szCs w:val="28"/>
        </w:rPr>
        <w:t>-201</w:t>
      </w:r>
      <w:r w:rsidR="00AF22E4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учебного года, проведенный  деканатом факультета позволил сделать следующие выводы:</w:t>
      </w:r>
    </w:p>
    <w:p w:rsidR="008804BE" w:rsidRDefault="008804BE" w:rsidP="008804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Большинс</w:t>
      </w:r>
      <w:r w:rsidR="00AF22E4">
        <w:rPr>
          <w:sz w:val="28"/>
          <w:szCs w:val="28"/>
        </w:rPr>
        <w:t>тво   студентов факультета (88,7</w:t>
      </w:r>
      <w:r>
        <w:rPr>
          <w:sz w:val="28"/>
          <w:szCs w:val="28"/>
        </w:rPr>
        <w:t>%)  успешно сдали экзамены и зачеты.</w:t>
      </w:r>
    </w:p>
    <w:p w:rsidR="008804BE" w:rsidRDefault="008804BE" w:rsidP="008804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Более половины студентов  имеют</w:t>
      </w:r>
      <w:r w:rsidR="00AF22E4">
        <w:rPr>
          <w:sz w:val="28"/>
          <w:szCs w:val="28"/>
        </w:rPr>
        <w:t xml:space="preserve"> оценки «хорошо» и «отлично» (54,7</w:t>
      </w:r>
      <w:r>
        <w:rPr>
          <w:sz w:val="28"/>
          <w:szCs w:val="28"/>
        </w:rPr>
        <w:t>%).</w:t>
      </w:r>
    </w:p>
    <w:p w:rsidR="008804BE" w:rsidRDefault="008804BE" w:rsidP="008804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студентов, имеющих академические задолженности  составляет</w:t>
      </w:r>
      <w:r w:rsidR="00AF22E4">
        <w:rPr>
          <w:sz w:val="28"/>
          <w:szCs w:val="28"/>
        </w:rPr>
        <w:t xml:space="preserve"> 11,3</w:t>
      </w:r>
      <w:r>
        <w:rPr>
          <w:sz w:val="28"/>
          <w:szCs w:val="28"/>
        </w:rPr>
        <w:t xml:space="preserve">%. </w:t>
      </w:r>
    </w:p>
    <w:p w:rsidR="008804BE" w:rsidRDefault="008804BE" w:rsidP="008804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неуспеваемости: пропуски занятий, несвоевременное выполнение заданий, неумение организовать самостоятельную работу, низкое качество школьной подготовки.</w:t>
      </w:r>
    </w:p>
    <w:p w:rsidR="008804BE" w:rsidRDefault="008804BE" w:rsidP="008804B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кафедрах обсудить итоги летней сессии;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кафедрах продолжить практику индивидуальных консультаций;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организовать работу кафедр во фронтальные дни (не реже 1 раза в месяц);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учебного года и во время промежуточной аттестации.</w:t>
      </w:r>
    </w:p>
    <w:p w:rsidR="008804BE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</w:p>
    <w:p w:rsidR="008804BE" w:rsidRPr="00185403" w:rsidRDefault="008804BE" w:rsidP="008804BE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 декана по УР </w:t>
      </w:r>
      <w:proofErr w:type="spellStart"/>
      <w:r>
        <w:rPr>
          <w:sz w:val="28"/>
          <w:szCs w:val="28"/>
        </w:rPr>
        <w:t>ФППиСН</w:t>
      </w:r>
      <w:proofErr w:type="spellEnd"/>
      <w:r>
        <w:rPr>
          <w:sz w:val="28"/>
          <w:szCs w:val="28"/>
        </w:rPr>
        <w:t xml:space="preserve">                                              Памфилова С.А.</w:t>
      </w:r>
    </w:p>
    <w:p w:rsidR="008804BE" w:rsidRDefault="008804BE" w:rsidP="008804BE"/>
    <w:p w:rsidR="008804BE" w:rsidRDefault="008804BE" w:rsidP="008804BE"/>
    <w:p w:rsidR="008804BE" w:rsidRDefault="008804BE" w:rsidP="008804BE"/>
    <w:p w:rsidR="008804BE" w:rsidRDefault="008804BE" w:rsidP="008804BE"/>
    <w:p w:rsidR="00781EC5" w:rsidRDefault="00781EC5"/>
    <w:sectPr w:rsidR="00781EC5" w:rsidSect="00D62B62">
      <w:footerReference w:type="default" r:id="rId5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902"/>
      <w:docPartObj>
        <w:docPartGallery w:val="Page Numbers (Bottom of Page)"/>
        <w:docPartUnique/>
      </w:docPartObj>
    </w:sdtPr>
    <w:sdtContent>
      <w:p w:rsidR="00D62B62" w:rsidRDefault="00D62B62">
        <w:pPr>
          <w:pStyle w:val="a5"/>
          <w:jc w:val="right"/>
        </w:pPr>
        <w:fldSimple w:instr=" PAGE   \* MERGEFORMAT ">
          <w:r w:rsidR="00704F1F">
            <w:rPr>
              <w:noProof/>
            </w:rPr>
            <w:t>6</w:t>
          </w:r>
        </w:fldSimple>
      </w:p>
    </w:sdtContent>
  </w:sdt>
  <w:p w:rsidR="00D62B62" w:rsidRDefault="00D62B62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4BE"/>
    <w:rsid w:val="00691BD3"/>
    <w:rsid w:val="006F4CFC"/>
    <w:rsid w:val="00700EAC"/>
    <w:rsid w:val="00704F1F"/>
    <w:rsid w:val="00781EC5"/>
    <w:rsid w:val="0082525D"/>
    <w:rsid w:val="008804BE"/>
    <w:rsid w:val="0095668E"/>
    <w:rsid w:val="00AF22E4"/>
    <w:rsid w:val="00B43ACE"/>
    <w:rsid w:val="00C26112"/>
    <w:rsid w:val="00C329A0"/>
    <w:rsid w:val="00CE07DB"/>
    <w:rsid w:val="00D62B62"/>
    <w:rsid w:val="00EB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BE"/>
    <w:pPr>
      <w:ind w:left="720"/>
      <w:contextualSpacing/>
    </w:pPr>
  </w:style>
  <w:style w:type="paragraph" w:styleId="a4">
    <w:name w:val="Normal (Web)"/>
    <w:basedOn w:val="a"/>
    <w:rsid w:val="008804BE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8804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04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0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2019-06-21T04:36:00Z</dcterms:created>
  <dcterms:modified xsi:type="dcterms:W3CDTF">2019-06-21T06:25:00Z</dcterms:modified>
</cp:coreProperties>
</file>